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8A" w:rsidRDefault="00256ED6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:rsidR="007C28A5" w:rsidRPr="007C28A5" w:rsidRDefault="00C123CF" w:rsidP="007C28A5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7C28A5">
        <w:rPr>
          <w:rFonts w:ascii="Times New Roman" w:hAnsi="Times New Roman"/>
          <w:b/>
          <w:sz w:val="28"/>
          <w:szCs w:val="28"/>
        </w:rPr>
        <w:t>аудиторской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28A5" w:rsidRPr="007C28A5">
        <w:rPr>
          <w:rFonts w:ascii="Times New Roman" w:hAnsi="Times New Roman"/>
          <w:b/>
          <w:bCs/>
          <w:sz w:val="28"/>
          <w:szCs w:val="28"/>
        </w:rPr>
        <w:t>для проведения обязательного аудита</w:t>
      </w:r>
      <w:r w:rsidR="007C28A5" w:rsidRPr="007C28A5">
        <w:rPr>
          <w:rFonts w:ascii="Times New Roman" w:hAnsi="Times New Roman"/>
          <w:b/>
          <w:sz w:val="28"/>
          <w:szCs w:val="28"/>
        </w:rPr>
        <w:t xml:space="preserve"> </w:t>
      </w:r>
      <w:r w:rsidR="006717A7" w:rsidRPr="006717A7">
        <w:rPr>
          <w:rFonts w:ascii="Times New Roman" w:hAnsi="Times New Roman"/>
          <w:b/>
          <w:sz w:val="28"/>
          <w:szCs w:val="28"/>
        </w:rPr>
        <w:t>бухгалтерской (финансовой) отчетности</w:t>
      </w:r>
      <w:r w:rsidR="006717A7" w:rsidRPr="006717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28A5" w:rsidRPr="007C28A5">
        <w:rPr>
          <w:rFonts w:ascii="Times New Roman" w:hAnsi="Times New Roman"/>
          <w:b/>
          <w:bCs/>
          <w:sz w:val="28"/>
          <w:szCs w:val="28"/>
        </w:rPr>
        <w:t>автономного учреждения «Гарантийный фонд кредитного обеспечения Республики Мордовия»</w:t>
      </w:r>
    </w:p>
    <w:p w:rsidR="00C123CF" w:rsidRDefault="00C123CF" w:rsidP="00FD2FE5">
      <w:pPr>
        <w:tabs>
          <w:tab w:val="left" w:pos="709"/>
        </w:tabs>
        <w:spacing w:after="0" w:line="36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A90E67" w:rsidRPr="00A90E67" w:rsidRDefault="00880855" w:rsidP="00A90E67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FD2FE5">
        <w:rPr>
          <w:rFonts w:ascii="Times New Roman" w:hAnsi="Times New Roman"/>
          <w:sz w:val="28"/>
          <w:szCs w:val="28"/>
        </w:rPr>
        <w:t>Соответствие требованиям, установленным Федеральным законом от 30.12.2008 № 307-ФЗ «Об аудиторской деятельности» к лицам, осуществляющим оказание аудиторских услуг:</w:t>
      </w:r>
    </w:p>
    <w:p w:rsidR="00A90E67" w:rsidRDefault="00A90E67" w:rsidP="00A90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18F9" w:rsidRDefault="00A90E67" w:rsidP="00A90E67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2C9FD" wp14:editId="589BCE5E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6F1CE" id="Прямоугольник 7" o:spid="_x0000_s1026" style="position:absolute;margin-left:330.75pt;margin-top:1.25pt;width:19.2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FY9h09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8D5B8" wp14:editId="413BF16C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AD6C3" id="Прямоугольник 8" o:spid="_x0000_s1026" style="position:absolute;margin-left:130.35pt;margin-top:1.25pt;width:19.2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A18F9" w:rsidRDefault="006A18F9" w:rsidP="00FD2FE5">
      <w:pPr>
        <w:pStyle w:val="a6"/>
        <w:tabs>
          <w:tab w:val="left" w:pos="709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6A18F9" w:rsidRPr="00FD2FE5" w:rsidRDefault="006A18F9" w:rsidP="00FD2FE5">
      <w:pPr>
        <w:pStyle w:val="a6"/>
        <w:tabs>
          <w:tab w:val="left" w:pos="709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A90E67" w:rsidRPr="00A90E67" w:rsidRDefault="00A90E67" w:rsidP="00A90E6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0E67">
        <w:rPr>
          <w:rFonts w:ascii="Times New Roman" w:hAnsi="Times New Roman"/>
          <w:sz w:val="28"/>
          <w:szCs w:val="28"/>
        </w:rPr>
        <w:t>С</w:t>
      </w:r>
      <w:r w:rsidR="00880855" w:rsidRPr="00A90E67">
        <w:rPr>
          <w:rFonts w:ascii="Times New Roman" w:hAnsi="Times New Roman"/>
          <w:sz w:val="28"/>
          <w:szCs w:val="28"/>
        </w:rPr>
        <w:t>ведения об аудиторской организации включены в реестр аудиторов и аудиторских организаций саморегулируемой организации аудиторов</w:t>
      </w:r>
      <w:r w:rsidRPr="00A90E67">
        <w:rPr>
          <w:rFonts w:ascii="Times New Roman" w:hAnsi="Times New Roman"/>
          <w:sz w:val="28"/>
          <w:szCs w:val="28"/>
        </w:rPr>
        <w:t>:</w:t>
      </w:r>
    </w:p>
    <w:p w:rsidR="00A90E67" w:rsidRDefault="00A90E67" w:rsidP="00A90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0E67" w:rsidRDefault="00A90E67" w:rsidP="00A90E67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bookmarkStart w:id="1" w:name="_Hlk528339587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45DCFE" wp14:editId="743BE924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FFF7" id="Прямоугольник 9" o:spid="_x0000_s1026" style="position:absolute;margin-left:330.75pt;margin-top:1.25pt;width:19.2pt;height:18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Y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wOgg2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6C075C" wp14:editId="006322E0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6444" id="Прямоугольник 10" o:spid="_x0000_s1026" style="position:absolute;margin-left:130.35pt;margin-top:1.25pt;width:19.2pt;height:18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4k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mGDOJE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A90E67" w:rsidRPr="00A90E67" w:rsidRDefault="00A90E67" w:rsidP="00A9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E67" w:rsidRPr="00A90E67" w:rsidRDefault="00A90E67" w:rsidP="00A90E6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8"/>
          <w:szCs w:val="28"/>
        </w:rPr>
      </w:pPr>
    </w:p>
    <w:bookmarkEnd w:id="1"/>
    <w:p w:rsidR="00880855" w:rsidRDefault="00A90E67" w:rsidP="00A90E6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80855" w:rsidRPr="00A90E67">
        <w:rPr>
          <w:rFonts w:ascii="Times New Roman" w:hAnsi="Times New Roman"/>
          <w:sz w:val="28"/>
          <w:szCs w:val="28"/>
        </w:rPr>
        <w:t>удиторская организация проходит внешний контроль качества работы</w:t>
      </w:r>
      <w:r>
        <w:rPr>
          <w:rFonts w:ascii="Times New Roman" w:hAnsi="Times New Roman"/>
          <w:sz w:val="28"/>
          <w:szCs w:val="28"/>
        </w:rPr>
        <w:t>:</w:t>
      </w:r>
    </w:p>
    <w:p w:rsidR="00A90E67" w:rsidRDefault="00A90E67" w:rsidP="00A90E6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bookmarkStart w:id="2" w:name="_Hlk528339654"/>
    </w:p>
    <w:p w:rsidR="00A90E67" w:rsidRDefault="00A90E67" w:rsidP="00A90E67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1BD86" wp14:editId="4000B232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16E22" id="Прямоугольник 13" o:spid="_x0000_s1026" style="position:absolute;margin-left:330.75pt;margin-top:1.25pt;width:19.2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0ECF2" wp14:editId="054EF66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55514" id="Прямоугольник 14" o:spid="_x0000_s1026" style="position:absolute;margin-left:130.35pt;margin-top:1.25pt;width:19.2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A90E67" w:rsidRPr="00A90E67" w:rsidRDefault="00A90E67" w:rsidP="00A90E67">
      <w:pPr>
        <w:rPr>
          <w:rFonts w:ascii="Times New Roman" w:hAnsi="Times New Roman"/>
          <w:sz w:val="28"/>
          <w:szCs w:val="28"/>
        </w:rPr>
      </w:pPr>
    </w:p>
    <w:bookmarkEnd w:id="2"/>
    <w:p w:rsidR="00880855" w:rsidRDefault="00A90E67" w:rsidP="00A90E6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80855" w:rsidRPr="00A90E67">
        <w:rPr>
          <w:rFonts w:ascii="Times New Roman" w:hAnsi="Times New Roman"/>
          <w:sz w:val="28"/>
          <w:szCs w:val="28"/>
        </w:rPr>
        <w:t xml:space="preserve"> отношении аудиторской организации на момент проведения конкурса и в период предполагаемого подписания договора не действов</w:t>
      </w:r>
      <w:r>
        <w:rPr>
          <w:rFonts w:ascii="Times New Roman" w:hAnsi="Times New Roman"/>
          <w:sz w:val="28"/>
          <w:szCs w:val="28"/>
        </w:rPr>
        <w:t>ут</w:t>
      </w:r>
      <w:r w:rsidR="00880855" w:rsidRPr="00A90E67">
        <w:rPr>
          <w:rFonts w:ascii="Times New Roman" w:hAnsi="Times New Roman"/>
          <w:sz w:val="28"/>
          <w:szCs w:val="28"/>
        </w:rPr>
        <w:t xml:space="preserve"> меры воздействия в виде приостановления членства в саморегулируемой организации аудиторов, лишающие аудиторскую организацию права заключать новые договоры</w:t>
      </w:r>
      <w:r>
        <w:rPr>
          <w:rFonts w:ascii="Times New Roman" w:hAnsi="Times New Roman"/>
          <w:sz w:val="28"/>
          <w:szCs w:val="28"/>
        </w:rPr>
        <w:t>:</w:t>
      </w:r>
    </w:p>
    <w:p w:rsidR="00A90E67" w:rsidRPr="00A90E67" w:rsidRDefault="00A90E67" w:rsidP="00A9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E67" w:rsidRDefault="00A90E67" w:rsidP="00A90E67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3EA9AD" wp14:editId="0100429E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D430" id="Прямоугольник 15" o:spid="_x0000_s1026" style="position:absolute;margin-left:330.75pt;margin-top:1.25pt;width:19.2pt;height:18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Te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R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BQUkT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08690A" wp14:editId="17B25C9C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6821" id="Прямоугольник 16" o:spid="_x0000_s1026" style="position:absolute;margin-left:130.35pt;margin-top:1.25pt;width:19.2pt;height:1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NdB7T5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A90E67" w:rsidRPr="00A90E67" w:rsidRDefault="00A90E67" w:rsidP="00A90E67">
      <w:pPr>
        <w:rPr>
          <w:rFonts w:ascii="Times New Roman" w:hAnsi="Times New Roman"/>
          <w:sz w:val="28"/>
          <w:szCs w:val="28"/>
        </w:rPr>
      </w:pPr>
    </w:p>
    <w:p w:rsidR="00880855" w:rsidRPr="00A90E67" w:rsidRDefault="00A90E67" w:rsidP="00A90E6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Hlk528339453"/>
      <w:r>
        <w:rPr>
          <w:rFonts w:ascii="Times New Roman" w:hAnsi="Times New Roman"/>
          <w:sz w:val="28"/>
          <w:szCs w:val="28"/>
        </w:rPr>
        <w:t>А</w:t>
      </w:r>
      <w:r w:rsidR="00880855" w:rsidRPr="00A90E67">
        <w:rPr>
          <w:rFonts w:ascii="Times New Roman" w:hAnsi="Times New Roman"/>
          <w:sz w:val="28"/>
          <w:szCs w:val="28"/>
        </w:rPr>
        <w:t>удиторская организация независима от Гарантийного фонда в смысле требований независимости, установленных статьей 8 Закона об аудите: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_Hlk528339558"/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_Hlk528339401"/>
    </w:p>
    <w:p w:rsidR="00880855" w:rsidRDefault="00880855" w:rsidP="0088085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2D058" wp14:editId="12BFBEC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7940F" id="Прямоугольник 26" o:spid="_x0000_s1026" style="position:absolute;margin-left:330.75pt;margin-top:1.2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R/7R&#10;TU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058C1D" wp14:editId="2CDD0F80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F6042" id="Прямоугольник 27" o:spid="_x0000_s1026" style="position:absolute;margin-left:130.35pt;margin-top:1.25pt;width:19.2pt;height:1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</w:t>
      </w:r>
      <w:bookmarkEnd w:id="5"/>
      <w:r>
        <w:rPr>
          <w:rFonts w:ascii="Times New Roman" w:hAnsi="Times New Roman"/>
          <w:sz w:val="28"/>
          <w:szCs w:val="28"/>
        </w:rPr>
        <w:t xml:space="preserve">   Да                                                   Нет      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0855" w:rsidRP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3"/>
    <w:bookmarkEnd w:id="4"/>
    <w:p w:rsidR="00880855" w:rsidRDefault="00A90E67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80855" w:rsidRPr="00880855">
        <w:rPr>
          <w:rFonts w:ascii="Times New Roman" w:hAnsi="Times New Roman"/>
          <w:b/>
          <w:sz w:val="28"/>
          <w:szCs w:val="28"/>
        </w:rPr>
        <w:t>.</w:t>
      </w:r>
      <w:r w:rsidR="00880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0855">
        <w:rPr>
          <w:rFonts w:ascii="Times New Roman" w:hAnsi="Times New Roman"/>
          <w:sz w:val="28"/>
          <w:szCs w:val="28"/>
        </w:rPr>
        <w:t>П</w:t>
      </w:r>
      <w:r w:rsidR="00880855" w:rsidRPr="00880855">
        <w:rPr>
          <w:rFonts w:ascii="Times New Roman" w:hAnsi="Times New Roman"/>
          <w:sz w:val="28"/>
          <w:szCs w:val="28"/>
        </w:rPr>
        <w:t xml:space="preserve">ериод работы аудиторской организации на рынке аудиторских услуг </w:t>
      </w:r>
      <w:r w:rsidR="00880855">
        <w:rPr>
          <w:rFonts w:ascii="Times New Roman" w:hAnsi="Times New Roman"/>
          <w:sz w:val="28"/>
          <w:szCs w:val="28"/>
        </w:rPr>
        <w:t>не менее 3 лет: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FE5" w:rsidRDefault="00FD2FE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2D058" wp14:editId="12BFBEC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CA4FB" id="Прямоугольник 28" o:spid="_x0000_s1026" style="position:absolute;margin-left:330.75pt;margin-top:1.2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jXqbG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058C1D" wp14:editId="2CDD0F80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52D8F" id="Прямоугольник 29" o:spid="_x0000_s1026" style="position:absolute;margin-left:130.35pt;margin-top:1.2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P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A90E67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80855" w:rsidRPr="00880855">
        <w:rPr>
          <w:rFonts w:ascii="Times New Roman" w:hAnsi="Times New Roman"/>
          <w:b/>
          <w:sz w:val="28"/>
          <w:szCs w:val="28"/>
        </w:rPr>
        <w:t>.</w:t>
      </w:r>
      <w:r w:rsidR="00880855">
        <w:rPr>
          <w:rFonts w:ascii="Times New Roman" w:hAnsi="Times New Roman"/>
          <w:sz w:val="28"/>
          <w:szCs w:val="28"/>
        </w:rPr>
        <w:t xml:space="preserve"> </w:t>
      </w:r>
      <w:r w:rsidR="00035B0B">
        <w:rPr>
          <w:rFonts w:ascii="Times New Roman" w:hAnsi="Times New Roman"/>
          <w:sz w:val="28"/>
          <w:szCs w:val="28"/>
        </w:rPr>
        <w:t xml:space="preserve"> </w:t>
      </w:r>
      <w:r w:rsidR="00880855">
        <w:rPr>
          <w:rFonts w:ascii="Times New Roman" w:hAnsi="Times New Roman"/>
          <w:sz w:val="28"/>
          <w:szCs w:val="28"/>
        </w:rPr>
        <w:t>Н</w:t>
      </w:r>
      <w:r w:rsidR="00880855" w:rsidRPr="00880855">
        <w:rPr>
          <w:rFonts w:ascii="Times New Roman" w:hAnsi="Times New Roman"/>
          <w:sz w:val="28"/>
          <w:szCs w:val="28"/>
        </w:rPr>
        <w:t>аличие не менее 3 аудиторов, имеющих квалификационные аттестаты аудиторов, в штате аудиторской организации</w:t>
      </w:r>
      <w:r w:rsidR="00880855">
        <w:rPr>
          <w:rFonts w:ascii="Times New Roman" w:hAnsi="Times New Roman"/>
          <w:sz w:val="28"/>
          <w:szCs w:val="28"/>
        </w:rPr>
        <w:t>:</w:t>
      </w:r>
    </w:p>
    <w:p w:rsidR="00FD2FE5" w:rsidRDefault="00FD2FE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528342222"/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C2D058" wp14:editId="12BFBEC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AE749" id="Прямоугольник 30" o:spid="_x0000_s1026" style="position:absolute;margin-left:330.75pt;margin-top:1.2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B4Shl5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058C1D" wp14:editId="2CDD0F80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0D05D" id="Прямоугольник 31" o:spid="_x0000_s1026" style="position:absolute;margin-left:130.35pt;margin-top:1.2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6"/>
    <w:p w:rsidR="00035B0B" w:rsidRDefault="006D429D" w:rsidP="00035B0B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35B0B">
        <w:rPr>
          <w:rFonts w:ascii="Times New Roman" w:hAnsi="Times New Roman"/>
          <w:b/>
          <w:sz w:val="28"/>
          <w:szCs w:val="28"/>
        </w:rPr>
        <w:t>8.</w:t>
      </w:r>
      <w:r w:rsidR="00035B0B">
        <w:rPr>
          <w:rFonts w:ascii="Times New Roman" w:hAnsi="Times New Roman"/>
          <w:b/>
          <w:sz w:val="28"/>
          <w:szCs w:val="28"/>
        </w:rPr>
        <w:t xml:space="preserve">    </w:t>
      </w:r>
      <w:r w:rsidR="00035B0B">
        <w:rPr>
          <w:rFonts w:ascii="Times New Roman" w:hAnsi="Times New Roman"/>
          <w:sz w:val="28"/>
          <w:szCs w:val="28"/>
        </w:rPr>
        <w:t>Н</w:t>
      </w:r>
      <w:r w:rsidR="00035B0B" w:rsidRPr="00035B0B">
        <w:rPr>
          <w:rFonts w:ascii="Times New Roman" w:hAnsi="Times New Roman"/>
          <w:sz w:val="28"/>
          <w:szCs w:val="28"/>
        </w:rPr>
        <w:t>епроведение ликвидации аудиторской организации и процедур банкротства</w:t>
      </w:r>
      <w:r w:rsidR="00035B0B">
        <w:rPr>
          <w:rFonts w:ascii="Times New Roman" w:hAnsi="Times New Roman"/>
          <w:sz w:val="28"/>
          <w:szCs w:val="28"/>
        </w:rPr>
        <w:t>:</w:t>
      </w:r>
    </w:p>
    <w:p w:rsidR="00035B0B" w:rsidRDefault="00035B0B" w:rsidP="0003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35B0B" w:rsidRDefault="00035B0B" w:rsidP="0003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0B" w:rsidRDefault="00035B0B" w:rsidP="00035B0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B1C597" wp14:editId="27F63DAC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D30ED" id="Прямоугольник 17" o:spid="_x0000_s1026" style="position:absolute;margin-left:330.75pt;margin-top:1.25pt;width:19.2pt;height:18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qsHVh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A8C73A" wp14:editId="61EFCA7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D6B00" id="Прямоугольник 18" o:spid="_x0000_s1026" style="position:absolute;margin-left:130.35pt;margin-top:1.25pt;width:19.2pt;height:1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q1Rw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s+GatU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035B0B" w:rsidRDefault="00035B0B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5B0B" w:rsidRDefault="00035B0B" w:rsidP="0003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Pr="00035B0B">
        <w:rPr>
          <w:rFonts w:ascii="Times New Roman" w:hAnsi="Times New Roman"/>
          <w:sz w:val="28"/>
          <w:szCs w:val="28"/>
        </w:rPr>
        <w:t>Неприостановление</w:t>
      </w:r>
      <w:proofErr w:type="spellEnd"/>
      <w:r w:rsidRPr="00035B0B">
        <w:rPr>
          <w:rFonts w:ascii="Times New Roman" w:hAnsi="Times New Roman"/>
          <w:sz w:val="28"/>
          <w:szCs w:val="28"/>
        </w:rPr>
        <w:t xml:space="preserve"> деятельности аудиторской организации в порядке, установленном Кодексом Российской Федерации об административных правонарушениях, на дату подачи заявки на участие в конкурсе</w:t>
      </w:r>
      <w:r>
        <w:rPr>
          <w:rFonts w:ascii="Times New Roman" w:hAnsi="Times New Roman"/>
          <w:sz w:val="28"/>
          <w:szCs w:val="28"/>
        </w:rPr>
        <w:t>:</w:t>
      </w:r>
    </w:p>
    <w:p w:rsidR="00035B0B" w:rsidRPr="00035B0B" w:rsidRDefault="00035B0B" w:rsidP="0003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0B" w:rsidRDefault="00035B0B" w:rsidP="0003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0B" w:rsidRDefault="00035B0B" w:rsidP="00035B0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D88CE4" wp14:editId="79A1EAB4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AD26" id="Прямоугольник 19" o:spid="_x0000_s1026" style="position:absolute;margin-left:330.75pt;margin-top:1.25pt;width:19.2pt;height:1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Lq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J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DOEALq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B60076" wp14:editId="083C9F7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6B78" id="Прямоугольник 20" o:spid="_x0000_s1026" style="position:absolute;margin-left:130.35pt;margin-top:1.25pt;width:19.2pt;height:1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JX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CN/yV0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035B0B" w:rsidRPr="00035B0B" w:rsidRDefault="00035B0B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855" w:rsidRDefault="00035B0B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80855" w:rsidRPr="00880855">
        <w:rPr>
          <w:rFonts w:ascii="Times New Roman" w:hAnsi="Times New Roman"/>
          <w:b/>
          <w:sz w:val="28"/>
          <w:szCs w:val="28"/>
        </w:rPr>
        <w:t>.</w:t>
      </w:r>
      <w:r w:rsidR="00880855">
        <w:rPr>
          <w:rFonts w:ascii="Times New Roman" w:hAnsi="Times New Roman"/>
          <w:sz w:val="28"/>
          <w:szCs w:val="28"/>
        </w:rPr>
        <w:t xml:space="preserve"> О</w:t>
      </w:r>
      <w:r w:rsidR="00880855" w:rsidRPr="00880855">
        <w:rPr>
          <w:rFonts w:ascii="Times New Roman" w:hAnsi="Times New Roman"/>
          <w:sz w:val="28"/>
          <w:szCs w:val="28"/>
        </w:rPr>
        <w:t>тсутствие у аудиторской организации недоимки по налогам, сборам, задолженности по иным обязательным платежам в бюджеты бюджетн</w:t>
      </w:r>
      <w:r w:rsidR="00880855">
        <w:rPr>
          <w:rFonts w:ascii="Times New Roman" w:hAnsi="Times New Roman"/>
          <w:sz w:val="28"/>
          <w:szCs w:val="28"/>
        </w:rPr>
        <w:t>ой системы Российской Федерации</w:t>
      </w:r>
      <w:r w:rsidR="00BF79F1" w:rsidRPr="00BF79F1">
        <w:rPr>
          <w:rFonts w:ascii="Times New Roman" w:hAnsi="Times New Roman"/>
          <w:sz w:val="26"/>
          <w:szCs w:val="26"/>
        </w:rPr>
        <w:t xml:space="preserve"> </w:t>
      </w:r>
      <w:r w:rsidR="00BF79F1" w:rsidRPr="00BF79F1">
        <w:rPr>
          <w:rFonts w:ascii="Times New Roman" w:hAnsi="Times New Roman"/>
          <w:sz w:val="28"/>
          <w:szCs w:val="28"/>
        </w:rPr>
        <w:t xml:space="preserve">размер которых превышает двадцать пять процентов балансовой стоимости активов аудиторской организации по данным </w:t>
      </w:r>
      <w:bookmarkStart w:id="7" w:name="_Hlk522887265"/>
      <w:r w:rsidR="00BF79F1" w:rsidRPr="00BF79F1">
        <w:rPr>
          <w:rFonts w:ascii="Times New Roman" w:hAnsi="Times New Roman"/>
          <w:sz w:val="28"/>
          <w:szCs w:val="28"/>
        </w:rPr>
        <w:t>бухгалтерской отчетности за последний календарный год</w:t>
      </w:r>
      <w:bookmarkEnd w:id="7"/>
      <w:r w:rsidR="00880855">
        <w:rPr>
          <w:rFonts w:ascii="Times New Roman" w:hAnsi="Times New Roman"/>
          <w:sz w:val="28"/>
          <w:szCs w:val="28"/>
        </w:rPr>
        <w:t>: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Hlk528343085"/>
    </w:p>
    <w:p w:rsidR="00880855" w:rsidRDefault="00880855" w:rsidP="0088085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C2D058" wp14:editId="12BFBEC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294F" id="Прямоугольник 36" o:spid="_x0000_s1026" style="position:absolute;margin-left:330.75pt;margin-top:1.2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N2s6&#10;Y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058C1D" wp14:editId="2CDD0F80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DD3A" id="Прямоугольник 37" o:spid="_x0000_s1026" style="position:absolute;margin-left:130.35pt;margin-top:1.2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bookmarkEnd w:id="8"/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9F1" w:rsidRDefault="00BF79F1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9F1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F79F1">
        <w:rPr>
          <w:rFonts w:ascii="Times New Roman" w:hAnsi="Times New Roman"/>
          <w:sz w:val="28"/>
          <w:szCs w:val="28"/>
        </w:rPr>
        <w:t>тсутствие у руководителя, членов коллегиального исполнительного органа или главного бухгалтера аудиторской организации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оказанием аудиторских услуг и административного наказания в виде дисквалификации</w:t>
      </w:r>
      <w:r>
        <w:rPr>
          <w:rFonts w:ascii="Times New Roman" w:hAnsi="Times New Roman"/>
          <w:sz w:val="28"/>
          <w:szCs w:val="28"/>
        </w:rPr>
        <w:t>:</w:t>
      </w:r>
    </w:p>
    <w:p w:rsidR="00BF79F1" w:rsidRDefault="00BF79F1" w:rsidP="00BF7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9F1" w:rsidRDefault="00BF79F1" w:rsidP="00BF79F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FF8E6D" wp14:editId="0607BC0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F25A" id="Прямоугольник 21" o:spid="_x0000_s1026" style="position:absolute;margin-left:330.75pt;margin-top:1.25pt;width:19.2pt;height:18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oI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Uuagh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C3FBA7" wp14:editId="069A239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ED81D" id="Прямоугольник 22" o:spid="_x0000_s1026" style="position:absolute;margin-left:130.35pt;margin-top:1.25pt;width:19.2pt;height:18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o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PI9w+h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BF79F1" w:rsidRPr="00BF79F1" w:rsidRDefault="00BF79F1" w:rsidP="00BF79F1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BF79F1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9F1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F79F1">
        <w:rPr>
          <w:rFonts w:ascii="Times New Roman" w:hAnsi="Times New Roman"/>
          <w:sz w:val="28"/>
          <w:szCs w:val="28"/>
        </w:rPr>
        <w:t>тсутствие в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об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организации</w:t>
      </w:r>
      <w:r>
        <w:rPr>
          <w:rFonts w:ascii="Times New Roman" w:hAnsi="Times New Roman"/>
          <w:sz w:val="28"/>
          <w:szCs w:val="28"/>
        </w:rPr>
        <w:t>:</w:t>
      </w:r>
    </w:p>
    <w:p w:rsidR="00BF79F1" w:rsidRDefault="00BF79F1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9F1" w:rsidRDefault="00BF79F1" w:rsidP="00BF79F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F350D4" wp14:editId="25708C9D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5A3D" id="Прямоугольник 23" o:spid="_x0000_s1026" style="position:absolute;margin-left:330.75pt;margin-top:1.25pt;width:19.2pt;height:18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u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uMT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j8xb&#10;t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CF3455" wp14:editId="4D177DCA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227FA" id="Прямоугольник 24" o:spid="_x0000_s1026" style="position:absolute;margin-left:130.35pt;margin-top:1.25pt;width:19.2pt;height:18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0c4PJ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BF79F1" w:rsidRDefault="00BF79F1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9F1" w:rsidRPr="00880855" w:rsidRDefault="00BF79F1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035B0B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F79F1">
        <w:rPr>
          <w:rFonts w:ascii="Times New Roman" w:hAnsi="Times New Roman"/>
          <w:b/>
          <w:sz w:val="28"/>
          <w:szCs w:val="28"/>
        </w:rPr>
        <w:t>3</w:t>
      </w:r>
      <w:r w:rsidR="00880855" w:rsidRPr="00880855">
        <w:rPr>
          <w:rFonts w:ascii="Times New Roman" w:hAnsi="Times New Roman"/>
          <w:b/>
          <w:sz w:val="28"/>
          <w:szCs w:val="28"/>
        </w:rPr>
        <w:t>.</w:t>
      </w:r>
      <w:r w:rsidR="00880855">
        <w:rPr>
          <w:rFonts w:ascii="Times New Roman" w:hAnsi="Times New Roman"/>
          <w:sz w:val="28"/>
          <w:szCs w:val="28"/>
        </w:rPr>
        <w:t xml:space="preserve"> О</w:t>
      </w:r>
      <w:r w:rsidR="00880855" w:rsidRPr="00880855">
        <w:rPr>
          <w:rFonts w:ascii="Times New Roman" w:hAnsi="Times New Roman"/>
          <w:sz w:val="28"/>
          <w:szCs w:val="28"/>
        </w:rPr>
        <w:t>тсутствие между аудиторской организацией и Гарантийным фондом</w:t>
      </w:r>
      <w:r w:rsidR="00FD2FE5">
        <w:rPr>
          <w:rFonts w:ascii="Times New Roman" w:hAnsi="Times New Roman"/>
          <w:sz w:val="28"/>
          <w:szCs w:val="28"/>
        </w:rPr>
        <w:t xml:space="preserve"> </w:t>
      </w:r>
      <w:r w:rsidR="00FD2FE5">
        <w:rPr>
          <w:rFonts w:ascii="Times New Roman" w:hAnsi="Times New Roman"/>
          <w:sz w:val="28"/>
          <w:szCs w:val="28"/>
        </w:rPr>
        <w:lastRenderedPageBreak/>
        <w:t>конфликта интересов:</w:t>
      </w:r>
    </w:p>
    <w:p w:rsidR="001F05F6" w:rsidRDefault="001F05F6" w:rsidP="001F0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5F6" w:rsidRDefault="001F05F6" w:rsidP="001F05F6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DD17DC" wp14:editId="46E913B2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02FB6" id="Прямоугольник 38" o:spid="_x0000_s1026" style="position:absolute;margin-left:330.75pt;margin-top:1.2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BTy03o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A56AC4" wp14:editId="42FDD44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F8D2" id="Прямоугольник 39" o:spid="_x0000_s1026" style="position:absolute;margin-left:130.35pt;margin-top:1.2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880855" w:rsidRDefault="00880855" w:rsidP="00BF79F1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79F1" w:rsidRDefault="00BF79F1" w:rsidP="0031280C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Pr="00BF79F1">
        <w:rPr>
          <w:rFonts w:ascii="Times New Roman" w:hAnsi="Times New Roman"/>
          <w:sz w:val="28"/>
          <w:szCs w:val="28"/>
        </w:rPr>
        <w:t>Аудиторская организация не является офшорной компанией:</w:t>
      </w:r>
    </w:p>
    <w:p w:rsidR="00BF79F1" w:rsidRDefault="00BF79F1" w:rsidP="00BF79F1">
      <w:pPr>
        <w:tabs>
          <w:tab w:val="left" w:pos="1425"/>
        </w:tabs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bookmarkStart w:id="9" w:name="_Hlk528343383"/>
    </w:p>
    <w:p w:rsidR="00BF79F1" w:rsidRDefault="00BF79F1" w:rsidP="00BF79F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86883" wp14:editId="5EBE4A8C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82FC" id="Прямоугольник 25" o:spid="_x0000_s1026" style="position:absolute;margin-left:330.75pt;margin-top:1.25pt;width:19.2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EB859" wp14:editId="1232FFD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20F45" id="Прямоугольник 32" o:spid="_x0000_s1026" style="position:absolute;margin-left:130.35pt;margin-top:1.25pt;width:19.2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bookmarkEnd w:id="9"/>
    <w:p w:rsidR="00BF79F1" w:rsidRDefault="00BF79F1" w:rsidP="00BF79F1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79F1" w:rsidRDefault="00BF79F1" w:rsidP="004678DF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</w:t>
      </w:r>
      <w:r w:rsidR="004678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F79F1">
        <w:rPr>
          <w:rFonts w:ascii="Times New Roman" w:hAnsi="Times New Roman"/>
          <w:sz w:val="28"/>
          <w:szCs w:val="28"/>
        </w:rPr>
        <w:t>е</w:t>
      </w:r>
      <w:r w:rsidR="007545A2">
        <w:rPr>
          <w:rFonts w:ascii="Times New Roman" w:hAnsi="Times New Roman"/>
          <w:sz w:val="28"/>
          <w:szCs w:val="28"/>
        </w:rPr>
        <w:t xml:space="preserve"> </w:t>
      </w:r>
      <w:r w:rsidRPr="00BF79F1">
        <w:rPr>
          <w:rFonts w:ascii="Times New Roman" w:hAnsi="Times New Roman"/>
          <w:sz w:val="28"/>
          <w:szCs w:val="28"/>
        </w:rPr>
        <w:t>привлечение аудиторской организации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в течение двух лет до момента подачи заявки на участие в конкурсе</w:t>
      </w:r>
      <w:r w:rsidR="0031280C">
        <w:rPr>
          <w:rFonts w:ascii="Times New Roman" w:hAnsi="Times New Roman"/>
          <w:sz w:val="28"/>
          <w:szCs w:val="28"/>
        </w:rPr>
        <w:t>:</w:t>
      </w:r>
    </w:p>
    <w:p w:rsidR="0031280C" w:rsidRDefault="0031280C" w:rsidP="0031280C">
      <w:pPr>
        <w:tabs>
          <w:tab w:val="left" w:pos="1425"/>
        </w:tabs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31280C" w:rsidRDefault="0031280C" w:rsidP="0031280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1D2323" wp14:editId="28D9EA9B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B3A39" id="Прямоугольник 33" o:spid="_x0000_s1026" style="position:absolute;margin-left:330.75pt;margin-top:1.25pt;width:19.2pt;height:18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/1mw&#10;mU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09FD92" wp14:editId="5951ABE5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CE5A" id="Прямоугольник 34" o:spid="_x0000_s1026" style="position:absolute;margin-left:130.35pt;margin-top:1.25pt;width:19.2pt;height:18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</w:t>
      </w:r>
    </w:p>
    <w:p w:rsidR="0031280C" w:rsidRDefault="0031280C" w:rsidP="0031280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31280C" w:rsidRPr="00BF79F1" w:rsidRDefault="0031280C" w:rsidP="0031280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BF79F1" w:rsidRDefault="0031280C" w:rsidP="00BF79F1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О</w:t>
      </w:r>
      <w:r w:rsidRPr="0031280C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31280C">
        <w:rPr>
          <w:rFonts w:ascii="Times New Roman" w:hAnsi="Times New Roman"/>
          <w:sz w:val="28"/>
          <w:szCs w:val="28"/>
        </w:rPr>
        <w:t xml:space="preserve"> </w:t>
      </w:r>
      <w:r w:rsidRPr="00BF79F1">
        <w:rPr>
          <w:rFonts w:ascii="Times New Roman" w:hAnsi="Times New Roman"/>
          <w:sz w:val="28"/>
          <w:szCs w:val="28"/>
        </w:rPr>
        <w:t>аудиторской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BF79F1">
        <w:rPr>
          <w:rFonts w:ascii="Times New Roman" w:hAnsi="Times New Roman"/>
          <w:sz w:val="28"/>
          <w:szCs w:val="28"/>
        </w:rPr>
        <w:t xml:space="preserve"> </w:t>
      </w:r>
      <w:r w:rsidRPr="0031280C">
        <w:rPr>
          <w:rFonts w:ascii="Times New Roman" w:hAnsi="Times New Roman"/>
          <w:sz w:val="28"/>
          <w:szCs w:val="28"/>
        </w:rPr>
        <w:t>передач</w:t>
      </w:r>
      <w:r>
        <w:rPr>
          <w:rFonts w:ascii="Times New Roman" w:hAnsi="Times New Roman"/>
          <w:sz w:val="28"/>
          <w:szCs w:val="28"/>
        </w:rPr>
        <w:t>и</w:t>
      </w:r>
      <w:r w:rsidRPr="0031280C">
        <w:rPr>
          <w:rFonts w:ascii="Times New Roman" w:hAnsi="Times New Roman"/>
          <w:sz w:val="28"/>
          <w:szCs w:val="28"/>
        </w:rPr>
        <w:t xml:space="preserve"> прав на результаты интеллектуальной деятельности в результате проведения аудита Гарантийному фонду </w:t>
      </w:r>
      <w:r>
        <w:rPr>
          <w:rFonts w:ascii="Times New Roman" w:hAnsi="Times New Roman"/>
          <w:sz w:val="28"/>
          <w:szCs w:val="28"/>
        </w:rPr>
        <w:t>и</w:t>
      </w:r>
      <w:r w:rsidRPr="0031280C">
        <w:rPr>
          <w:rFonts w:ascii="Times New Roman" w:hAnsi="Times New Roman"/>
          <w:sz w:val="28"/>
          <w:szCs w:val="28"/>
        </w:rPr>
        <w:t xml:space="preserve"> облада</w:t>
      </w:r>
      <w:r>
        <w:rPr>
          <w:rFonts w:ascii="Times New Roman" w:hAnsi="Times New Roman"/>
          <w:sz w:val="28"/>
          <w:szCs w:val="28"/>
        </w:rPr>
        <w:t>ние</w:t>
      </w:r>
      <w:r w:rsidRPr="0031280C">
        <w:rPr>
          <w:rFonts w:ascii="Times New Roman" w:hAnsi="Times New Roman"/>
          <w:sz w:val="28"/>
          <w:szCs w:val="28"/>
        </w:rPr>
        <w:t xml:space="preserve"> исключительными правами на результаты интеллектуальной деятельности</w:t>
      </w:r>
      <w:r>
        <w:rPr>
          <w:rFonts w:ascii="Times New Roman" w:hAnsi="Times New Roman"/>
          <w:sz w:val="28"/>
          <w:szCs w:val="28"/>
        </w:rPr>
        <w:t xml:space="preserve"> (если применимо):</w:t>
      </w:r>
    </w:p>
    <w:p w:rsidR="0031280C" w:rsidRDefault="0031280C" w:rsidP="0031280C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280C" w:rsidRDefault="0031280C" w:rsidP="0031280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DDA219" wp14:editId="62A0630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646D5" id="Прямоугольник 35" o:spid="_x0000_s1026" style="position:absolute;margin-left:330.75pt;margin-top:1.25pt;width:19.2pt;height:18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sHiT&#10;g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0434D3" wp14:editId="426B535A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EBFFC" id="Прямоугольник 40" o:spid="_x0000_s1026" style="position:absolute;margin-left:130.35pt;margin-top:1.25pt;width:19.2pt;height:18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uxRg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</w:t>
      </w:r>
    </w:p>
    <w:p w:rsidR="0031280C" w:rsidRDefault="0031280C" w:rsidP="0031280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:rsidR="0031280C" w:rsidRDefault="0031280C" w:rsidP="0031280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31280C">
        <w:rPr>
          <w:rFonts w:ascii="Times New Roman" w:hAnsi="Times New Roman"/>
          <w:b/>
          <w:sz w:val="28"/>
          <w:szCs w:val="28"/>
        </w:rPr>
        <w:t>17</w:t>
      </w:r>
      <w:r w:rsidRPr="003128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1280C">
        <w:rPr>
          <w:rFonts w:ascii="Times New Roman" w:hAnsi="Times New Roman"/>
          <w:sz w:val="28"/>
          <w:szCs w:val="28"/>
        </w:rPr>
        <w:t>тсутствие у аудиторской организации ограничени</w:t>
      </w:r>
      <w:r w:rsidR="004F3BCD">
        <w:rPr>
          <w:rFonts w:ascii="Times New Roman" w:hAnsi="Times New Roman"/>
          <w:sz w:val="28"/>
          <w:szCs w:val="28"/>
        </w:rPr>
        <w:t>й</w:t>
      </w:r>
      <w:r w:rsidRPr="0031280C">
        <w:rPr>
          <w:rFonts w:ascii="Times New Roman" w:hAnsi="Times New Roman"/>
          <w:sz w:val="28"/>
          <w:szCs w:val="28"/>
        </w:rPr>
        <w:t xml:space="preserve"> для участия в конкурсе, установленных законодательством Российской Федерации</w:t>
      </w:r>
      <w:r w:rsidR="004678DF">
        <w:rPr>
          <w:rFonts w:ascii="Times New Roman" w:hAnsi="Times New Roman"/>
          <w:sz w:val="28"/>
          <w:szCs w:val="28"/>
        </w:rPr>
        <w:t>:</w:t>
      </w:r>
    </w:p>
    <w:p w:rsidR="004678DF" w:rsidRDefault="004678DF" w:rsidP="0031280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4678DF" w:rsidRDefault="004678DF" w:rsidP="004678DF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78DF" w:rsidRDefault="004678DF" w:rsidP="0031280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791B6C" wp14:editId="791DAB57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AD655" id="Прямоугольник 41" o:spid="_x0000_s1026" style="position:absolute;margin-left:330.75pt;margin-top:1.25pt;width:19.2pt;height:18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Pu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FVRE+5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430FC9" wp14:editId="61C14A24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3B32" id="Прямоугольник 42" o:spid="_x0000_s1026" style="position:absolute;margin-left:130.35pt;margin-top:1.25pt;width:19.2pt;height:18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oO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cp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NJCug5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</w:t>
      </w:r>
    </w:p>
    <w:p w:rsidR="004678DF" w:rsidRPr="0031280C" w:rsidRDefault="004678DF" w:rsidP="0031280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31280C" w:rsidRPr="0031280C" w:rsidRDefault="0031280C" w:rsidP="00BF79F1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855" w:rsidRDefault="004678DF" w:rsidP="004678DF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FD2F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D2FE5" w:rsidRPr="00FD2FE5">
        <w:rPr>
          <w:rFonts w:ascii="Times New Roman" w:hAnsi="Times New Roman"/>
          <w:sz w:val="28"/>
          <w:szCs w:val="28"/>
        </w:rPr>
        <w:t xml:space="preserve">Ежегодное </w:t>
      </w:r>
      <w:r w:rsidR="001F05F6">
        <w:rPr>
          <w:rFonts w:ascii="Times New Roman" w:hAnsi="Times New Roman"/>
          <w:sz w:val="28"/>
          <w:szCs w:val="28"/>
        </w:rPr>
        <w:t xml:space="preserve">предоставление в Гарантийный фонд </w:t>
      </w:r>
      <w:r w:rsidR="00FD2FE5">
        <w:rPr>
          <w:rFonts w:ascii="Times New Roman" w:hAnsi="Times New Roman"/>
          <w:sz w:val="28"/>
          <w:szCs w:val="28"/>
        </w:rPr>
        <w:t xml:space="preserve">подтверждения </w:t>
      </w:r>
      <w:r w:rsidR="001F05F6">
        <w:rPr>
          <w:rFonts w:ascii="Times New Roman" w:hAnsi="Times New Roman"/>
          <w:sz w:val="28"/>
          <w:szCs w:val="28"/>
        </w:rPr>
        <w:t>установленным требованиям:</w:t>
      </w:r>
    </w:p>
    <w:p w:rsidR="00880855" w:rsidRDefault="00880855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05F6" w:rsidRDefault="001F05F6" w:rsidP="001F0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5F6" w:rsidRDefault="001F05F6" w:rsidP="001F05F6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DD17DC" wp14:editId="46E913B2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5000" id="Прямоугольник 46" o:spid="_x0000_s1026" style="position:absolute;margin-left:330.75pt;margin-top:1.25pt;width:19.2pt;height:1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ir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cMTSjSrsEfNp9373cfme3O7u2k+N7fNt92H5kfzpflKMAgVq61LMPHaXkFbs7OX&#10;hr9xRJt5yXQhzgFMXQqWIc9BGx/dS2gNh6lkWT83Gd7HVt4E8TY5VC0gykI2oUfbQ4/ExhOOh/Hw&#10;8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Z4Go&#10;q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A56AC4" wp14:editId="42FDD44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C23D" id="Прямоугольник 47" o:spid="_x0000_s1026" style="position:absolute;margin-left:130.35pt;margin-top:1.25pt;width:19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D0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BpwMPR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1F05F6" w:rsidRPr="00880855" w:rsidRDefault="001F05F6" w:rsidP="001F0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447AB" w:rsidRPr="006447AB" w:rsidRDefault="004F3BCD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1F05F6">
        <w:rPr>
          <w:rFonts w:ascii="Times New Roman" w:hAnsi="Times New Roman"/>
          <w:b/>
          <w:sz w:val="28"/>
          <w:szCs w:val="28"/>
        </w:rPr>
        <w:t xml:space="preserve">. </w:t>
      </w:r>
      <w:r w:rsidR="006447AB" w:rsidRPr="006447AB">
        <w:rPr>
          <w:rFonts w:ascii="Times New Roman" w:hAnsi="Times New Roman"/>
          <w:sz w:val="28"/>
          <w:szCs w:val="28"/>
        </w:rPr>
        <w:t>Заключение Договора об оказании аудиторских услуг не позднее 20 (двадцати) календарных дней с даты принятия решения:</w:t>
      </w:r>
    </w:p>
    <w:p w:rsidR="006447AB" w:rsidRDefault="006447AB" w:rsidP="006447AB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47AB" w:rsidRDefault="006447AB" w:rsidP="0064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7AB" w:rsidRDefault="006447AB" w:rsidP="006447A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165D87" wp14:editId="1C0EE334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E3A6" id="Прямоугольник 1" o:spid="_x0000_s1026" style="position:absolute;margin-left:330.7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2F0F98" wp14:editId="6275FB8E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6DFEB" id="Прямоугольник 2" o:spid="_x0000_s1026" style="position:absolute;margin-left:130.35pt;margin-top:1.25pt;width:19.2pt;height:1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447AB" w:rsidRDefault="006447AB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7AB" w:rsidRDefault="006447AB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855" w:rsidRDefault="004F3BCD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</w:t>
      </w:r>
      <w:r w:rsidR="006447AB" w:rsidRPr="006A18F9">
        <w:rPr>
          <w:rFonts w:ascii="Times New Roman" w:hAnsi="Times New Roman"/>
          <w:b/>
          <w:sz w:val="28"/>
          <w:szCs w:val="28"/>
        </w:rPr>
        <w:t>.</w:t>
      </w:r>
      <w:r w:rsidR="006447AB">
        <w:rPr>
          <w:rFonts w:ascii="Times New Roman" w:hAnsi="Times New Roman"/>
          <w:b/>
          <w:sz w:val="28"/>
          <w:szCs w:val="28"/>
        </w:rPr>
        <w:t xml:space="preserve"> </w:t>
      </w:r>
      <w:r w:rsidR="001F05F6">
        <w:rPr>
          <w:rFonts w:ascii="Times New Roman" w:hAnsi="Times New Roman"/>
          <w:sz w:val="28"/>
          <w:szCs w:val="28"/>
        </w:rPr>
        <w:t xml:space="preserve">Заключение </w:t>
      </w:r>
      <w:r w:rsidR="00E1353E">
        <w:rPr>
          <w:rFonts w:ascii="Times New Roman" w:hAnsi="Times New Roman"/>
          <w:sz w:val="28"/>
          <w:szCs w:val="28"/>
        </w:rPr>
        <w:t>Д</w:t>
      </w:r>
      <w:r w:rsidR="001F05F6">
        <w:rPr>
          <w:rFonts w:ascii="Times New Roman" w:hAnsi="Times New Roman"/>
          <w:sz w:val="28"/>
          <w:szCs w:val="28"/>
        </w:rPr>
        <w:t xml:space="preserve">оговора </w:t>
      </w:r>
      <w:r w:rsidR="001F05F6" w:rsidRPr="001F05F6">
        <w:rPr>
          <w:rFonts w:ascii="Times New Roman" w:hAnsi="Times New Roman"/>
          <w:sz w:val="28"/>
          <w:szCs w:val="28"/>
        </w:rPr>
        <w:t>об оказании аудиторских услуг</w:t>
      </w:r>
      <w:r w:rsidR="00252090">
        <w:rPr>
          <w:rFonts w:ascii="Times New Roman" w:hAnsi="Times New Roman"/>
          <w:sz w:val="28"/>
          <w:szCs w:val="28"/>
        </w:rPr>
        <w:t xml:space="preserve"> на </w:t>
      </w:r>
      <w:r w:rsidR="005044FC">
        <w:rPr>
          <w:rFonts w:ascii="Times New Roman" w:hAnsi="Times New Roman"/>
          <w:sz w:val="28"/>
          <w:szCs w:val="28"/>
        </w:rPr>
        <w:t>1</w:t>
      </w:r>
      <w:r w:rsidR="00252090">
        <w:rPr>
          <w:rFonts w:ascii="Times New Roman" w:hAnsi="Times New Roman"/>
          <w:sz w:val="28"/>
          <w:szCs w:val="28"/>
        </w:rPr>
        <w:t xml:space="preserve"> (</w:t>
      </w:r>
      <w:r w:rsidR="005044FC">
        <w:rPr>
          <w:rFonts w:ascii="Times New Roman" w:hAnsi="Times New Roman"/>
          <w:sz w:val="28"/>
          <w:szCs w:val="28"/>
        </w:rPr>
        <w:t>один</w:t>
      </w:r>
      <w:r w:rsidR="00252090">
        <w:rPr>
          <w:rFonts w:ascii="Times New Roman" w:hAnsi="Times New Roman"/>
          <w:sz w:val="28"/>
          <w:szCs w:val="28"/>
        </w:rPr>
        <w:t xml:space="preserve">) </w:t>
      </w:r>
      <w:r w:rsidR="005044FC">
        <w:rPr>
          <w:rFonts w:ascii="Times New Roman" w:hAnsi="Times New Roman"/>
          <w:sz w:val="28"/>
          <w:szCs w:val="28"/>
        </w:rPr>
        <w:t>год</w:t>
      </w:r>
      <w:r w:rsidR="00B56F2F">
        <w:rPr>
          <w:rFonts w:ascii="Times New Roman" w:hAnsi="Times New Roman"/>
          <w:sz w:val="28"/>
          <w:szCs w:val="28"/>
        </w:rPr>
        <w:t>, с возможностью пролонгации</w:t>
      </w:r>
      <w:r w:rsidR="00D87982">
        <w:rPr>
          <w:rFonts w:ascii="Times New Roman" w:hAnsi="Times New Roman"/>
          <w:sz w:val="28"/>
          <w:szCs w:val="28"/>
        </w:rPr>
        <w:t>:</w:t>
      </w:r>
    </w:p>
    <w:p w:rsidR="00D87982" w:rsidRPr="001F05F6" w:rsidRDefault="00D87982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982" w:rsidRDefault="00D87982" w:rsidP="00D87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982" w:rsidRDefault="00D87982" w:rsidP="00D8798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96C193" wp14:editId="438CF853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93289" id="Прямоугольник 48" o:spid="_x0000_s1026" style="position:absolute;margin-left:330.75pt;margin-top:1.25pt;width:19.2pt;height:1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8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DId8g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1F636B" wp14:editId="5935BC7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61EE" id="Прямоугольник 49" o:spid="_x0000_s1026" style="position:absolute;margin-left:130.35pt;margin-top:1.25pt;width:19.2pt;height:1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d/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H7QR39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880855" w:rsidRDefault="00880855" w:rsidP="00D87982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80855" w:rsidRPr="006A18F9" w:rsidRDefault="004F3BCD" w:rsidP="006F15D9">
      <w:pPr>
        <w:tabs>
          <w:tab w:val="left" w:pos="142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6F15D9" w:rsidRPr="006A18F9">
        <w:rPr>
          <w:rFonts w:ascii="Times New Roman" w:hAnsi="Times New Roman"/>
          <w:b/>
          <w:sz w:val="28"/>
          <w:szCs w:val="28"/>
        </w:rPr>
        <w:t>.</w:t>
      </w:r>
      <w:r w:rsidR="006F15D9" w:rsidRPr="006A18F9">
        <w:rPr>
          <w:rFonts w:ascii="Times New Roman" w:hAnsi="Times New Roman"/>
          <w:sz w:val="28"/>
          <w:szCs w:val="28"/>
        </w:rPr>
        <w:t xml:space="preserve"> </w:t>
      </w:r>
      <w:r w:rsidR="006F15D9" w:rsidRPr="006A18F9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цена Договора </w:t>
      </w:r>
      <w:r w:rsidR="005044FC" w:rsidRPr="006A18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447AB" w:rsidRPr="006A18F9">
        <w:rPr>
          <w:rFonts w:ascii="Times New Roman" w:eastAsia="Times New Roman" w:hAnsi="Times New Roman"/>
          <w:sz w:val="28"/>
          <w:szCs w:val="28"/>
          <w:lang w:eastAsia="ru-RU"/>
        </w:rPr>
        <w:t>0 000 (</w:t>
      </w:r>
      <w:r w:rsidR="005044FC" w:rsidRPr="006A18F9">
        <w:rPr>
          <w:rFonts w:ascii="Times New Roman" w:eastAsia="Times New Roman" w:hAnsi="Times New Roman"/>
          <w:sz w:val="28"/>
          <w:szCs w:val="28"/>
          <w:lang w:eastAsia="ru-RU"/>
        </w:rPr>
        <w:t>Шестьдесят</w:t>
      </w:r>
      <w:r w:rsidR="006447AB" w:rsidRPr="006A18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рублей:</w:t>
      </w:r>
    </w:p>
    <w:p w:rsidR="006447AB" w:rsidRPr="006A18F9" w:rsidRDefault="006447AB" w:rsidP="006447AB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7AB" w:rsidRPr="006A18F9" w:rsidRDefault="006447AB" w:rsidP="0064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7AB" w:rsidRPr="006A18F9" w:rsidRDefault="006447AB" w:rsidP="006447A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6A18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B90EA" wp14:editId="3FD34F87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D154A" id="Прямоугольник 3" o:spid="_x0000_s1026" style="position:absolute;margin-left:330.75pt;margin-top:1.25pt;width:19.2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0atOn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 w:rsidRPr="006A18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EC4D0" wp14:editId="6DF1201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42DCA" id="Прямоугольник 4" o:spid="_x0000_s1026" style="position:absolute;margin-left:130.35pt;margin-top:1.25pt;width:19.2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f4AA7E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 w:rsidRPr="006A18F9"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447AB" w:rsidRPr="00281F8A" w:rsidRDefault="006447AB" w:rsidP="006F15D9">
      <w:pPr>
        <w:tabs>
          <w:tab w:val="left" w:pos="1425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80855" w:rsidRDefault="00880855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353E" w:rsidRPr="00E1353E" w:rsidRDefault="004F3BCD" w:rsidP="00E1353E">
      <w:pPr>
        <w:tabs>
          <w:tab w:val="left" w:pos="10620"/>
        </w:tabs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BCD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6A18F9" w:rsidRPr="004F3BC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1353E" w:rsidRPr="004F3BC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 аудиторской организации на оплату услуг в два этапа: </w:t>
      </w:r>
      <w:r w:rsidR="00252090" w:rsidRPr="004F3B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353E" w:rsidRPr="004F3BCD">
        <w:rPr>
          <w:rFonts w:ascii="Times New Roman" w:eastAsia="Times New Roman" w:hAnsi="Times New Roman"/>
          <w:sz w:val="28"/>
          <w:szCs w:val="28"/>
          <w:lang w:eastAsia="ru-RU"/>
        </w:rPr>
        <w:t xml:space="preserve">0% от стоимости услуг </w:t>
      </w:r>
      <w:r w:rsidR="00252090" w:rsidRPr="004F3BCD">
        <w:rPr>
          <w:rFonts w:ascii="Times New Roman" w:eastAsia="Times New Roman" w:hAnsi="Times New Roman"/>
          <w:sz w:val="28"/>
          <w:szCs w:val="28"/>
          <w:lang w:eastAsia="ru-RU"/>
        </w:rPr>
        <w:t xml:space="preserve">за год </w:t>
      </w:r>
      <w:r w:rsidR="00E1353E" w:rsidRPr="004F3BC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52090" w:rsidRPr="004F3BCD">
        <w:rPr>
          <w:rFonts w:ascii="Times New Roman" w:eastAsia="Times New Roman" w:hAnsi="Times New Roman"/>
          <w:sz w:val="28"/>
          <w:szCs w:val="28"/>
          <w:lang w:eastAsia="ru-RU"/>
        </w:rPr>
        <w:t>до начала аудиторской проверки, 5</w:t>
      </w:r>
      <w:r w:rsidR="00E1353E" w:rsidRPr="004F3BCD">
        <w:rPr>
          <w:rFonts w:ascii="Times New Roman" w:eastAsia="Times New Roman" w:hAnsi="Times New Roman"/>
          <w:sz w:val="28"/>
          <w:szCs w:val="28"/>
          <w:lang w:eastAsia="ru-RU"/>
        </w:rPr>
        <w:t xml:space="preserve">0 % от стоимости аудиторских </w:t>
      </w:r>
      <w:r w:rsidR="00252090" w:rsidRPr="004F3BCD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 w:rsidR="00E1353E" w:rsidRPr="004F3BCD">
        <w:rPr>
          <w:rFonts w:ascii="Times New Roman" w:eastAsia="Times New Roman" w:hAnsi="Times New Roman"/>
          <w:sz w:val="28"/>
          <w:szCs w:val="28"/>
          <w:lang w:eastAsia="ru-RU"/>
        </w:rPr>
        <w:t>– в течение 5 (Пяти) банковских дней после подписания Акта об оказании услуг:</w:t>
      </w:r>
    </w:p>
    <w:p w:rsidR="00880855" w:rsidRDefault="00880855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353E" w:rsidRDefault="00E1353E" w:rsidP="00E1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53E" w:rsidRDefault="00E1353E" w:rsidP="00E1353E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06AC25" wp14:editId="3B06DB96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5528" id="Прямоугольник 50" o:spid="_x0000_s1026" style="position:absolute;margin-left:330.7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Cf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Fg1YJ9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22E2A9" wp14:editId="025E26B8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1C59F" id="Прямоугольник 51" o:spid="_x0000_s1026" style="position:absolute;margin-left:130.35pt;margin-top:1.25pt;width:19.2pt;height:1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jA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JcT4wE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6277" w:rsidRDefault="004F3BCD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66277" w:rsidRPr="00766277">
        <w:rPr>
          <w:rFonts w:ascii="Times New Roman" w:hAnsi="Times New Roman"/>
          <w:b/>
          <w:sz w:val="28"/>
          <w:szCs w:val="28"/>
        </w:rPr>
        <w:t>.</w:t>
      </w:r>
      <w:r w:rsidR="00766277" w:rsidRPr="00766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27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аудиторской организации на включение в Договор </w:t>
      </w:r>
      <w:r w:rsidR="00766277" w:rsidRPr="001F05F6">
        <w:rPr>
          <w:rFonts w:ascii="Times New Roman" w:hAnsi="Times New Roman"/>
          <w:sz w:val="28"/>
          <w:szCs w:val="28"/>
        </w:rPr>
        <w:t>об оказании аудиторских услуг</w:t>
      </w:r>
      <w:r w:rsidR="00766277">
        <w:rPr>
          <w:rFonts w:ascii="Times New Roman" w:hAnsi="Times New Roman"/>
          <w:sz w:val="28"/>
          <w:szCs w:val="28"/>
        </w:rPr>
        <w:t xml:space="preserve"> условия об оказании устных и письменных консультаций Гарантийному фонду по бухгалтерскому учету и бухгалтерской (финансовой) отчетности:</w:t>
      </w:r>
    </w:p>
    <w:p w:rsidR="00766277" w:rsidRPr="00766277" w:rsidRDefault="00766277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6277" w:rsidRDefault="00766277" w:rsidP="00766277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6277" w:rsidRDefault="00766277" w:rsidP="00766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277" w:rsidRDefault="00766277" w:rsidP="00766277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A56209" wp14:editId="00AEC4B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6371" id="Прямоугольник 5" o:spid="_x0000_s1026" style="position:absolute;margin-left:330.75pt;margin-top:1.25pt;width:19.2pt;height:1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KcWrTt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BD8B54" wp14:editId="4196F01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F8DC" id="Прямоугольник 6" o:spid="_x0000_s1026" style="position:absolute;margin-left:130.35pt;margin-top:1.25pt;width:19.2pt;height:1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I6rKph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83472F" w:rsidRDefault="0083472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766277" w:rsidRDefault="00766277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766277" w:rsidRPr="0083472F" w:rsidRDefault="00766277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6447AB" w:rsidRDefault="00C123CF" w:rsidP="00C123CF">
      <w:pPr>
        <w:tabs>
          <w:tab w:val="left" w:pos="5976"/>
          <w:tab w:val="left" w:pos="6372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Критериями отбора </w:t>
      </w:r>
      <w:r w:rsidR="00CE1E6A" w:rsidRPr="006447AB">
        <w:rPr>
          <w:rFonts w:ascii="Times New Roman" w:hAnsi="Times New Roman"/>
          <w:b/>
          <w:i/>
          <w:sz w:val="28"/>
          <w:szCs w:val="28"/>
        </w:rPr>
        <w:t>аудиторской организации</w:t>
      </w:r>
      <w:r w:rsidRPr="006447AB">
        <w:rPr>
          <w:rFonts w:ascii="Times New Roman" w:hAnsi="Times New Roman"/>
          <w:b/>
          <w:i/>
          <w:sz w:val="28"/>
          <w:szCs w:val="28"/>
        </w:rPr>
        <w:t xml:space="preserve"> являются (в порядке убывания значимости):</w:t>
      </w:r>
    </w:p>
    <w:p w:rsidR="00C123CF" w:rsidRPr="006447AB" w:rsidRDefault="00C123CF" w:rsidP="00CE1E6A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       - наибольшее количество положительных ответов;  </w:t>
      </w:r>
    </w:p>
    <w:p w:rsidR="00C123CF" w:rsidRPr="006447AB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       - предлагаем</w:t>
      </w:r>
      <w:r w:rsidR="00CE1E6A" w:rsidRPr="006447AB">
        <w:rPr>
          <w:rFonts w:ascii="Times New Roman" w:hAnsi="Times New Roman"/>
          <w:b/>
          <w:i/>
          <w:sz w:val="28"/>
          <w:szCs w:val="28"/>
        </w:rPr>
        <w:t>ая цена по</w:t>
      </w:r>
      <w:r w:rsidRPr="006447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1E6A" w:rsidRPr="006447AB">
        <w:rPr>
          <w:rFonts w:ascii="Times New Roman" w:hAnsi="Times New Roman"/>
          <w:b/>
          <w:i/>
          <w:sz w:val="28"/>
          <w:szCs w:val="28"/>
        </w:rPr>
        <w:t>Договору</w:t>
      </w:r>
      <w:r w:rsidRPr="006447AB">
        <w:rPr>
          <w:rFonts w:ascii="Times New Roman" w:hAnsi="Times New Roman"/>
          <w:b/>
          <w:i/>
          <w:sz w:val="28"/>
          <w:szCs w:val="28"/>
        </w:rPr>
        <w:t>;</w:t>
      </w:r>
    </w:p>
    <w:p w:rsidR="00C069DA" w:rsidRDefault="00C069DA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4F3BCD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F87E57" w:rsidRPr="004F3BCD">
        <w:rPr>
          <w:rFonts w:ascii="Times New Roman" w:hAnsi="Times New Roman"/>
          <w:b/>
          <w:i/>
          <w:sz w:val="28"/>
          <w:szCs w:val="28"/>
        </w:rPr>
        <w:t>оплата услуг в два этапа;</w:t>
      </w:r>
    </w:p>
    <w:p w:rsidR="00766277" w:rsidRPr="006447AB" w:rsidRDefault="00766277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- оказание</w:t>
      </w:r>
      <w:r w:rsidRPr="00766277">
        <w:rPr>
          <w:rFonts w:ascii="Times New Roman" w:hAnsi="Times New Roman"/>
          <w:sz w:val="28"/>
          <w:szCs w:val="28"/>
        </w:rPr>
        <w:t xml:space="preserve"> </w:t>
      </w:r>
      <w:r w:rsidRPr="00766277">
        <w:rPr>
          <w:rFonts w:ascii="Times New Roman" w:hAnsi="Times New Roman"/>
          <w:b/>
          <w:i/>
          <w:sz w:val="28"/>
          <w:szCs w:val="28"/>
        </w:rPr>
        <w:t>устных и письменных консультаций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6F15D9" w:rsidRPr="006447AB" w:rsidRDefault="006F15D9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       - период работы  </w:t>
      </w:r>
      <w:r w:rsidR="00E32B8E" w:rsidRPr="006447AB">
        <w:rPr>
          <w:rFonts w:ascii="Times New Roman" w:hAnsi="Times New Roman"/>
          <w:b/>
          <w:i/>
          <w:sz w:val="28"/>
          <w:szCs w:val="28"/>
        </w:rPr>
        <w:t>на рынке аудиторских услуг.</w:t>
      </w:r>
    </w:p>
    <w:p w:rsidR="00537F10" w:rsidRPr="006447AB" w:rsidRDefault="00537F10" w:rsidP="00C069DA">
      <w:pPr>
        <w:tabs>
          <w:tab w:val="left" w:pos="5976"/>
          <w:tab w:val="left" w:pos="6372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537F10" w:rsidRPr="006447AB" w:rsidSect="00EA2349">
      <w:pgSz w:w="11906" w:h="16838"/>
      <w:pgMar w:top="568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66F3B"/>
    <w:multiLevelType w:val="hybridMultilevel"/>
    <w:tmpl w:val="AB80BD86"/>
    <w:lvl w:ilvl="0" w:tplc="4D1EEE0A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1CD"/>
    <w:rsid w:val="000134A1"/>
    <w:rsid w:val="00035B0B"/>
    <w:rsid w:val="00081706"/>
    <w:rsid w:val="00084A01"/>
    <w:rsid w:val="000F249B"/>
    <w:rsid w:val="00161D2B"/>
    <w:rsid w:val="00172041"/>
    <w:rsid w:val="001B092B"/>
    <w:rsid w:val="001F05F6"/>
    <w:rsid w:val="001F11CD"/>
    <w:rsid w:val="002047A4"/>
    <w:rsid w:val="00252090"/>
    <w:rsid w:val="00256ED6"/>
    <w:rsid w:val="00261CDF"/>
    <w:rsid w:val="00281F8A"/>
    <w:rsid w:val="002837A7"/>
    <w:rsid w:val="0031280C"/>
    <w:rsid w:val="003A6209"/>
    <w:rsid w:val="003C7812"/>
    <w:rsid w:val="004678DF"/>
    <w:rsid w:val="00472913"/>
    <w:rsid w:val="004F3BCD"/>
    <w:rsid w:val="005044FC"/>
    <w:rsid w:val="005327AE"/>
    <w:rsid w:val="00537F10"/>
    <w:rsid w:val="00553206"/>
    <w:rsid w:val="005B1E11"/>
    <w:rsid w:val="006447AB"/>
    <w:rsid w:val="006717A7"/>
    <w:rsid w:val="006A18F9"/>
    <w:rsid w:val="006D429D"/>
    <w:rsid w:val="006F15D9"/>
    <w:rsid w:val="00716A03"/>
    <w:rsid w:val="007545A2"/>
    <w:rsid w:val="00766277"/>
    <w:rsid w:val="0079559B"/>
    <w:rsid w:val="007C28A5"/>
    <w:rsid w:val="00815E0C"/>
    <w:rsid w:val="0083472F"/>
    <w:rsid w:val="00841391"/>
    <w:rsid w:val="00875B91"/>
    <w:rsid w:val="00880855"/>
    <w:rsid w:val="00903932"/>
    <w:rsid w:val="00942C56"/>
    <w:rsid w:val="00967F56"/>
    <w:rsid w:val="00985FAB"/>
    <w:rsid w:val="00990C2A"/>
    <w:rsid w:val="009C32F6"/>
    <w:rsid w:val="009F3DE4"/>
    <w:rsid w:val="00A90E67"/>
    <w:rsid w:val="00AE1434"/>
    <w:rsid w:val="00B24E45"/>
    <w:rsid w:val="00B56F2F"/>
    <w:rsid w:val="00BA108E"/>
    <w:rsid w:val="00BF79F1"/>
    <w:rsid w:val="00C069DA"/>
    <w:rsid w:val="00C123CF"/>
    <w:rsid w:val="00C3157C"/>
    <w:rsid w:val="00CA29D2"/>
    <w:rsid w:val="00CE1E6A"/>
    <w:rsid w:val="00D44073"/>
    <w:rsid w:val="00D6795D"/>
    <w:rsid w:val="00D87982"/>
    <w:rsid w:val="00DD7026"/>
    <w:rsid w:val="00DE0B6B"/>
    <w:rsid w:val="00E1353E"/>
    <w:rsid w:val="00E31324"/>
    <w:rsid w:val="00E32B8E"/>
    <w:rsid w:val="00E66129"/>
    <w:rsid w:val="00EA2349"/>
    <w:rsid w:val="00EC1214"/>
    <w:rsid w:val="00EF641C"/>
    <w:rsid w:val="00F1457E"/>
    <w:rsid w:val="00F1497E"/>
    <w:rsid w:val="00F87E57"/>
    <w:rsid w:val="00FB475E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0CD2"/>
  <w15:docId w15:val="{F9B7B6A9-8450-417C-B4D8-E985FE66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FD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45</cp:revision>
  <cp:lastPrinted>2018-11-01T12:38:00Z</cp:lastPrinted>
  <dcterms:created xsi:type="dcterms:W3CDTF">2014-09-17T13:00:00Z</dcterms:created>
  <dcterms:modified xsi:type="dcterms:W3CDTF">2018-11-01T12:46:00Z</dcterms:modified>
</cp:coreProperties>
</file>